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26B" w:rsidRDefault="0049319B">
      <w:pPr>
        <w:spacing w:after="0" w:line="259" w:lineRule="auto"/>
        <w:ind w:left="114" w:right="4"/>
        <w:jc w:val="center"/>
      </w:pPr>
      <w:r>
        <w:rPr>
          <w:b/>
          <w:sz w:val="36"/>
        </w:rPr>
        <w:t xml:space="preserve">TOWN OF GREENBUSH </w:t>
      </w:r>
    </w:p>
    <w:p w:rsidR="00B8226B" w:rsidRDefault="0049319B">
      <w:pPr>
        <w:spacing w:after="0" w:line="259" w:lineRule="auto"/>
        <w:ind w:left="114"/>
        <w:jc w:val="center"/>
        <w:rPr>
          <w:b/>
          <w:sz w:val="36"/>
        </w:rPr>
      </w:pPr>
      <w:r>
        <w:rPr>
          <w:b/>
          <w:sz w:val="36"/>
        </w:rPr>
        <w:t xml:space="preserve">NOTICE OF OPEN BOOK </w:t>
      </w:r>
    </w:p>
    <w:p w:rsidR="0049319B" w:rsidRDefault="0049319B">
      <w:pPr>
        <w:spacing w:after="0" w:line="259" w:lineRule="auto"/>
        <w:ind w:left="114"/>
        <w:jc w:val="center"/>
        <w:rPr>
          <w:b/>
          <w:sz w:val="36"/>
        </w:rPr>
      </w:pPr>
    </w:p>
    <w:p w:rsidR="0049319B" w:rsidRDefault="0049319B">
      <w:pPr>
        <w:spacing w:after="0" w:line="259" w:lineRule="auto"/>
        <w:ind w:left="114"/>
        <w:jc w:val="center"/>
        <w:rPr>
          <w:b/>
          <w:szCs w:val="24"/>
        </w:rPr>
      </w:pPr>
      <w:r w:rsidRPr="0049319B">
        <w:rPr>
          <w:b/>
          <w:szCs w:val="24"/>
        </w:rPr>
        <w:t>Assessment Roll is Open for Examination and Open Book</w:t>
      </w:r>
    </w:p>
    <w:p w:rsidR="0049319B" w:rsidRDefault="0049319B">
      <w:pPr>
        <w:spacing w:after="0" w:line="259" w:lineRule="auto"/>
        <w:ind w:left="114"/>
        <w:jc w:val="center"/>
        <w:rPr>
          <w:b/>
          <w:szCs w:val="24"/>
        </w:rPr>
      </w:pPr>
      <w:r>
        <w:rPr>
          <w:b/>
          <w:szCs w:val="24"/>
        </w:rPr>
        <w:t>STATE OF WISCONSIN</w:t>
      </w:r>
    </w:p>
    <w:p w:rsidR="0049319B" w:rsidRDefault="0049319B">
      <w:pPr>
        <w:spacing w:after="0" w:line="259" w:lineRule="auto"/>
        <w:ind w:left="114"/>
        <w:jc w:val="center"/>
        <w:rPr>
          <w:b/>
          <w:szCs w:val="24"/>
        </w:rPr>
      </w:pPr>
    </w:p>
    <w:p w:rsidR="0049319B" w:rsidRDefault="0049319B" w:rsidP="0049319B">
      <w:pPr>
        <w:spacing w:after="0" w:line="259" w:lineRule="auto"/>
        <w:ind w:left="114"/>
        <w:rPr>
          <w:b/>
          <w:szCs w:val="24"/>
        </w:rPr>
      </w:pPr>
      <w:r>
        <w:rPr>
          <w:b/>
          <w:szCs w:val="24"/>
        </w:rPr>
        <w:tab/>
      </w:r>
      <w:proofErr w:type="gramStart"/>
      <w:r>
        <w:rPr>
          <w:b/>
          <w:szCs w:val="24"/>
        </w:rPr>
        <w:t>Town  of</w:t>
      </w:r>
      <w:proofErr w:type="gramEnd"/>
      <w:r>
        <w:rPr>
          <w:b/>
          <w:szCs w:val="24"/>
        </w:rPr>
        <w:t xml:space="preserve"> Greenbush, Sheboygan County</w:t>
      </w:r>
      <w:bookmarkStart w:id="0" w:name="_GoBack"/>
      <w:bookmarkEnd w:id="0"/>
    </w:p>
    <w:p w:rsidR="0049319B" w:rsidRPr="0049319B" w:rsidRDefault="0049319B" w:rsidP="0049319B">
      <w:pPr>
        <w:spacing w:after="0" w:line="259" w:lineRule="auto"/>
        <w:ind w:left="114"/>
        <w:rPr>
          <w:szCs w:val="24"/>
        </w:rPr>
      </w:pPr>
    </w:p>
    <w:p w:rsidR="00B8226B" w:rsidRDefault="0049319B" w:rsidP="0049319B">
      <w:pPr>
        <w:spacing w:after="0" w:line="259" w:lineRule="auto"/>
        <w:ind w:left="195" w:firstLine="0"/>
        <w:jc w:val="center"/>
      </w:pPr>
      <w:r>
        <w:rPr>
          <w:b/>
          <w:sz w:val="36"/>
        </w:rPr>
        <w:t xml:space="preserve"> </w:t>
      </w:r>
      <w:r>
        <w:rPr>
          <w:b/>
        </w:rPr>
        <w:t>NOTICE IS HEREBY GIVEN</w:t>
      </w:r>
      <w:r>
        <w:t xml:space="preserve"> that the </w:t>
      </w:r>
      <w:r>
        <w:rPr>
          <w:b/>
        </w:rPr>
        <w:t>OPEN BOOK</w:t>
      </w:r>
      <w:r>
        <w:t xml:space="preserve"> for the Town of Greenbush will be held on Thursday, April 18, 2024</w:t>
      </w:r>
      <w:r>
        <w:t xml:space="preserve">, at the Town Hall, N6644 </w:t>
      </w:r>
      <w:proofErr w:type="spellStart"/>
      <w:r>
        <w:t>Sugarbush</w:t>
      </w:r>
      <w:proofErr w:type="spellEnd"/>
      <w:r>
        <w:t xml:space="preserve"> Road, </w:t>
      </w:r>
      <w:proofErr w:type="spellStart"/>
      <w:r>
        <w:t>Glenbeulah</w:t>
      </w:r>
      <w:proofErr w:type="spellEnd"/>
      <w:r>
        <w:t xml:space="preserve">, WI 53023, located at Greenbush Town Hall from 9:00 </w:t>
      </w:r>
      <w:r>
        <w:t xml:space="preserve">a.m. to 11:00 a.m.   The assessor will be available to answer questions via telephone concerning the assessment roll of real and personal property. </w:t>
      </w:r>
    </w:p>
    <w:p w:rsidR="00B8226B" w:rsidRDefault="0049319B">
      <w:pPr>
        <w:spacing w:after="0" w:line="259" w:lineRule="auto"/>
        <w:ind w:left="0" w:firstLine="0"/>
      </w:pPr>
      <w:r>
        <w:t xml:space="preserve"> </w:t>
      </w:r>
    </w:p>
    <w:p w:rsidR="00B8226B" w:rsidRDefault="0049319B">
      <w:pPr>
        <w:ind w:left="-5"/>
      </w:pPr>
      <w:r>
        <w:t>Dated March 28, 2024</w:t>
      </w:r>
      <w:r>
        <w:t xml:space="preserve"> </w:t>
      </w:r>
    </w:p>
    <w:p w:rsidR="00B8226B" w:rsidRDefault="0049319B">
      <w:pPr>
        <w:spacing w:after="0" w:line="259" w:lineRule="auto"/>
        <w:ind w:left="0" w:firstLine="0"/>
      </w:pPr>
      <w:r>
        <w:t xml:space="preserve"> </w:t>
      </w:r>
    </w:p>
    <w:p w:rsidR="00B8226B" w:rsidRDefault="0049319B">
      <w:pPr>
        <w:ind w:left="-5"/>
      </w:pPr>
      <w:r>
        <w:t xml:space="preserve">Jon J. Miller </w:t>
      </w:r>
    </w:p>
    <w:p w:rsidR="00B8226B" w:rsidRDefault="0049319B">
      <w:pPr>
        <w:ind w:left="-5"/>
      </w:pPr>
      <w:r>
        <w:t xml:space="preserve">Clerk / Treasurer </w:t>
      </w:r>
    </w:p>
    <w:p w:rsidR="00B8226B" w:rsidRDefault="0049319B">
      <w:pPr>
        <w:spacing w:after="0" w:line="259" w:lineRule="auto"/>
        <w:ind w:left="0" w:firstLine="0"/>
      </w:pPr>
      <w:r>
        <w:t xml:space="preserve"> </w:t>
      </w:r>
    </w:p>
    <w:p w:rsidR="00B8226B" w:rsidRDefault="0049319B">
      <w:pPr>
        <w:spacing w:after="0" w:line="259" w:lineRule="auto"/>
        <w:ind w:left="0" w:firstLine="0"/>
      </w:pPr>
      <w:r>
        <w:t xml:space="preserve"> </w:t>
      </w:r>
    </w:p>
    <w:p w:rsidR="00B8226B" w:rsidRDefault="0049319B">
      <w:pPr>
        <w:ind w:left="-5"/>
      </w:pPr>
      <w:r>
        <w:t>-------------------------------------------</w:t>
      </w:r>
      <w:r>
        <w:t xml:space="preserve">------------------------------------------------------------ </w:t>
      </w:r>
    </w:p>
    <w:p w:rsidR="00B8226B" w:rsidRDefault="0049319B">
      <w:pPr>
        <w:spacing w:after="0" w:line="259" w:lineRule="auto"/>
        <w:ind w:left="0" w:firstLine="0"/>
      </w:pPr>
      <w:r>
        <w:t xml:space="preserve"> </w:t>
      </w:r>
    </w:p>
    <w:sectPr w:rsidR="00B8226B">
      <w:pgSz w:w="12240" w:h="15840"/>
      <w:pgMar w:top="1440" w:right="1903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26B"/>
    <w:rsid w:val="0049319B"/>
    <w:rsid w:val="00B8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E853DA-CA2E-4592-BC2A-018C5A2A2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9B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GREENBUSH</vt:lpstr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GREENBUSH</dc:title>
  <dc:subject/>
  <dc:creator>town of greenbush</dc:creator>
  <cp:keywords/>
  <cp:lastModifiedBy>Owner</cp:lastModifiedBy>
  <cp:revision>2</cp:revision>
  <cp:lastPrinted>2024-04-02T13:40:00Z</cp:lastPrinted>
  <dcterms:created xsi:type="dcterms:W3CDTF">2024-04-02T13:41:00Z</dcterms:created>
  <dcterms:modified xsi:type="dcterms:W3CDTF">2024-04-02T13:41:00Z</dcterms:modified>
</cp:coreProperties>
</file>